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E" w:rsidRDefault="008306D3" w:rsidP="008306D3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  <w:r w:rsidR="00D8181E">
        <w:rPr>
          <w:rFonts w:ascii="Comic Sans MS" w:hAnsi="Comic Sans MS"/>
          <w:sz w:val="32"/>
          <w:szCs w:val="36"/>
          <w:u w:val="single"/>
        </w:rPr>
        <w:t xml:space="preserve"> – Revision</w:t>
      </w:r>
    </w:p>
    <w:p w:rsidR="00D8181E" w:rsidRDefault="00D8181E" w:rsidP="008306D3">
      <w:pPr>
        <w:spacing w:after="0"/>
        <w:rPr>
          <w:rFonts w:ascii="Comic Sans MS" w:hAnsi="Comic Sans MS"/>
          <w:sz w:val="32"/>
          <w:szCs w:val="36"/>
          <w:u w:val="single"/>
        </w:rPr>
      </w:pPr>
    </w:p>
    <w:p w:rsidR="00D8181E" w:rsidRDefault="00D8181E" w:rsidP="008306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Revise the ten key geographical terms and definitions for a test next lesson. You will also be expected to describe a photograph in the test.</w:t>
      </w: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4C5E1" wp14:editId="35983F80">
                <wp:simplePos x="0" y="0"/>
                <wp:positionH relativeFrom="column">
                  <wp:posOffset>2524125</wp:posOffset>
                </wp:positionH>
                <wp:positionV relativeFrom="paragraph">
                  <wp:posOffset>113030</wp:posOffset>
                </wp:positionV>
                <wp:extent cx="5332095" cy="5143500"/>
                <wp:effectExtent l="0" t="0" r="0" b="0"/>
                <wp:wrapNone/>
                <wp:docPr id="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9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The Shape of the land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Streams rivers and ditches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Weather over a long period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Trees, plants and hedgerows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Number of people in a given area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Cities, towns, villages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proofErr w:type="gramStart"/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Roads,</w:t>
                            </w:r>
                            <w:proofErr w:type="gramEnd"/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 xml:space="preserve"> rail and air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 xml:space="preserve">Where a place is 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Where someone goes to earn a living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D742E7">
                              <w:rPr>
                                <w:rFonts w:ascii="Calibri" w:hAnsi="Calibri" w:cs="Arial"/>
                                <w:b/>
                                <w:bCs/>
                                <w:kern w:val="24"/>
                                <w:sz w:val="32"/>
                                <w:szCs w:val="48"/>
                              </w:rPr>
                              <w:t>In summary</w:t>
                            </w:r>
                          </w:p>
                          <w:p w:rsidR="00D742E7" w:rsidRPr="00D742E7" w:rsidRDefault="00D742E7" w:rsidP="00D742E7">
                            <w:pPr>
                              <w:pStyle w:val="NormalWeb"/>
                              <w:spacing w:before="115" w:beforeAutospacing="0" w:after="0" w:afterAutospacing="0" w:line="216" w:lineRule="auto"/>
                              <w:ind w:left="547" w:hanging="547"/>
                              <w:textAlignment w:val="baselin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Content Placeholder 2" o:spid="_x0000_s1026" style="position:absolute;margin-left:198.75pt;margin-top:8.9pt;width:419.85pt;height:4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" filled="f" stroked="f">
                <v:path arrowok="t"/>
                <v:textbox>
                  <w:txbxContent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The Shape of the land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Streams rivers and ditches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Weather over a long period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Trees, plants and hedgerows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Number of people in a given area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Cities, towns, villages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proofErr w:type="gramStart"/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Roads,</w:t>
                      </w:r>
                      <w:proofErr w:type="gramEnd"/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 xml:space="preserve"> rail and air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 xml:space="preserve">Where a place is 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Where someone goes to earn a living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  <w:r w:rsidRPr="00D742E7">
                        <w:rPr>
                          <w:rFonts w:ascii="Calibri" w:hAnsi="Calibri" w:cs="Arial"/>
                          <w:b/>
                          <w:bCs/>
                          <w:kern w:val="24"/>
                          <w:sz w:val="32"/>
                          <w:szCs w:val="48"/>
                        </w:rPr>
                        <w:t>In summary</w:t>
                      </w:r>
                    </w:p>
                    <w:p w:rsidR="00D742E7" w:rsidRPr="00D742E7" w:rsidRDefault="00D742E7" w:rsidP="00D742E7">
                      <w:pPr>
                        <w:pStyle w:val="NormalWeb"/>
                        <w:spacing w:before="115" w:beforeAutospacing="0" w:after="0" w:afterAutospacing="0" w:line="216" w:lineRule="auto"/>
                        <w:ind w:left="547" w:hanging="547"/>
                        <w:textAlignment w:val="baseline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Relief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Drainage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Climate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Vegetation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Population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Settlement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Communications [transport]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Location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 Work</w:t>
      </w:r>
    </w:p>
    <w:p w:rsidR="00D742E7" w:rsidRPr="00D742E7" w:rsidRDefault="00D742E7" w:rsidP="00D742E7">
      <w:pPr>
        <w:spacing w:after="0"/>
        <w:rPr>
          <w:rFonts w:ascii="Comic Sans MS" w:hAnsi="Comic Sans MS"/>
          <w:sz w:val="28"/>
          <w:szCs w:val="28"/>
        </w:rPr>
      </w:pPr>
      <w:r w:rsidRPr="00D742E7">
        <w:rPr>
          <w:rFonts w:ascii="Comic Sans MS" w:hAnsi="Comic Sans MS"/>
          <w:b/>
          <w:bCs/>
          <w:sz w:val="28"/>
          <w:szCs w:val="28"/>
        </w:rPr>
        <w:t>Conclusion</w:t>
      </w:r>
    </w:p>
    <w:p w:rsidR="00D8181E" w:rsidRDefault="00D8181E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D742E7" w:rsidRDefault="00D742E7" w:rsidP="008306D3">
      <w:pPr>
        <w:spacing w:after="0"/>
        <w:rPr>
          <w:rFonts w:ascii="Comic Sans MS" w:hAnsi="Comic Sans MS"/>
          <w:sz w:val="28"/>
          <w:szCs w:val="28"/>
        </w:rPr>
      </w:pPr>
    </w:p>
    <w:p w:rsidR="00057077" w:rsidRDefault="00057077">
      <w:bookmarkStart w:id="0" w:name="_GoBack"/>
      <w:bookmarkEnd w:id="0"/>
    </w:p>
    <w:sectPr w:rsidR="0005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A"/>
    <w:rsid w:val="00057077"/>
    <w:rsid w:val="008306D3"/>
    <w:rsid w:val="00D451AA"/>
    <w:rsid w:val="00D742E7"/>
    <w:rsid w:val="00D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2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Matthew Dalton  (Market Rasen De Aston School)</cp:lastModifiedBy>
  <cp:revision>5</cp:revision>
  <dcterms:created xsi:type="dcterms:W3CDTF">2013-09-10T10:44:00Z</dcterms:created>
  <dcterms:modified xsi:type="dcterms:W3CDTF">2013-12-06T13:25:00Z</dcterms:modified>
</cp:coreProperties>
</file>